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31652CB9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784364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784364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30D63642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0B2B28">
        <w:rPr>
          <w:rFonts w:ascii="Arial" w:hAnsi="Arial" w:cs="Arial"/>
          <w:sz w:val="28"/>
          <w:szCs w:val="28"/>
        </w:rPr>
        <w:t>40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15E8BFDA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0B2B28">
        <w:rPr>
          <w:rFonts w:ascii="Arial" w:hAnsi="Arial" w:cs="Arial"/>
          <w:sz w:val="28"/>
          <w:szCs w:val="28"/>
        </w:rPr>
        <w:t>40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0B2B28">
        <w:rPr>
          <w:rFonts w:ascii="Arial" w:hAnsi="Arial" w:cs="Arial"/>
          <w:sz w:val="28"/>
          <w:szCs w:val="28"/>
        </w:rPr>
        <w:t>11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0B2B28">
        <w:rPr>
          <w:rFonts w:ascii="Arial" w:hAnsi="Arial" w:cs="Arial"/>
          <w:sz w:val="28"/>
          <w:szCs w:val="28"/>
        </w:rPr>
        <w:t>junho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5293BD8" w14:textId="49AC05DC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815F74" w:rsidRPr="00815F74">
        <w:rPr>
          <w:rFonts w:ascii="Arial" w:hAnsi="Arial" w:cs="Arial"/>
          <w:bCs/>
          <w:sz w:val="28"/>
          <w:szCs w:val="28"/>
        </w:rPr>
        <w:t>Altera</w:t>
      </w:r>
      <w:r w:rsidR="00815F74">
        <w:rPr>
          <w:rFonts w:ascii="Arial" w:hAnsi="Arial" w:cs="Arial"/>
          <w:bCs/>
          <w:sz w:val="28"/>
          <w:szCs w:val="28"/>
        </w:rPr>
        <w:t>ção do</w:t>
      </w:r>
      <w:r w:rsidR="00815F74" w:rsidRPr="00815F74">
        <w:rPr>
          <w:rFonts w:ascii="Arial" w:hAnsi="Arial" w:cs="Arial"/>
          <w:bCs/>
          <w:sz w:val="28"/>
          <w:szCs w:val="28"/>
        </w:rPr>
        <w:t xml:space="preserve"> Art. 20 da Lei nº 2.150 de 30/12/2013 que estabelece o Plano de Carreira dos Servidores do Município de Terra de Areia</w:t>
      </w:r>
      <w:r w:rsidR="000B2B28">
        <w:rPr>
          <w:rFonts w:ascii="Arial" w:hAnsi="Arial" w:cs="Arial"/>
          <w:bCs/>
          <w:sz w:val="28"/>
          <w:szCs w:val="28"/>
        </w:rPr>
        <w:t>,</w:t>
      </w:r>
      <w:r w:rsidR="00815F74" w:rsidRPr="00815F74">
        <w:rPr>
          <w:rFonts w:ascii="Arial" w:hAnsi="Arial" w:cs="Arial"/>
          <w:bCs/>
          <w:sz w:val="28"/>
          <w:szCs w:val="28"/>
        </w:rPr>
        <w:t xml:space="preserve"> </w:t>
      </w:r>
      <w:r w:rsidR="000B2B28" w:rsidRPr="000B2B28">
        <w:rPr>
          <w:rFonts w:ascii="Arial" w:hAnsi="Arial" w:cs="Arial"/>
          <w:bCs/>
          <w:sz w:val="28"/>
          <w:szCs w:val="28"/>
        </w:rPr>
        <w:t>aumentando 03 (três) vagas do cargo de Assessor de Gestão Municipal I (CC-3/FG-3), e extinguindo 4 (quatro) vagas de chefe de turma (FG-1) e 02 (duas) vagas de Dirigente de Núcleo (CC-2/FG-2)</w:t>
      </w:r>
      <w:r w:rsidR="004C232D" w:rsidRPr="004C232D">
        <w:rPr>
          <w:rFonts w:ascii="Arial" w:hAnsi="Arial" w:cs="Arial"/>
          <w:bCs/>
          <w:sz w:val="28"/>
          <w:szCs w:val="28"/>
        </w:rPr>
        <w:t>.</w:t>
      </w:r>
    </w:p>
    <w:p w14:paraId="502510ED" w14:textId="77777777" w:rsidR="004C232D" w:rsidRDefault="004C232D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44F1F9D3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</w:t>
      </w:r>
      <w:r w:rsidR="008845F9">
        <w:rPr>
          <w:rFonts w:ascii="Arial" w:hAnsi="Arial" w:cs="Arial"/>
          <w:sz w:val="28"/>
          <w:szCs w:val="28"/>
        </w:rPr>
        <w:t>Lucimara da Silva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8240A2">
        <w:rPr>
          <w:rFonts w:ascii="Arial" w:hAnsi="Arial" w:cs="Arial"/>
          <w:b/>
          <w:bCs/>
          <w:sz w:val="28"/>
          <w:szCs w:val="28"/>
        </w:rPr>
        <w:t xml:space="preserve"> </w:t>
      </w:r>
      <w:r w:rsidR="008240A2">
        <w:rPr>
          <w:rFonts w:ascii="Arial" w:hAnsi="Arial" w:cs="Arial"/>
          <w:b/>
          <w:bCs/>
          <w:sz w:val="28"/>
          <w:szCs w:val="28"/>
        </w:rPr>
        <w:tab/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8240A2" w:rsidRPr="008240A2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4E705DBF" w14:textId="0FDBE263" w:rsidR="00815F74" w:rsidRDefault="00B101FB" w:rsidP="00815F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0B2B28" w:rsidRPr="000B2B28">
        <w:rPr>
          <w:rFonts w:ascii="Times New Roman" w:hAnsi="Times New Roman" w:cs="Times New Roman"/>
          <w:i/>
          <w:iCs/>
          <w:sz w:val="28"/>
          <w:szCs w:val="28"/>
        </w:rPr>
        <w:t>Altera o Art. 20 da Lei Municipal nº 2.150 de 30/12/2013 que estabelece o Plano de Carreira dos Servidores do Município de Terra de Areia e dá outras providências</w:t>
      </w:r>
      <w:r w:rsidR="00815F74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815F74" w:rsidRPr="00815F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FF2D1C1" w14:textId="77777777" w:rsidR="00815F74" w:rsidRDefault="00815F74" w:rsidP="00815F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FD77F7" w14:textId="77777777" w:rsidR="00815F74" w:rsidRDefault="00815F74" w:rsidP="00815F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4F51C61" w14:textId="7165871E" w:rsidR="00B101FB" w:rsidRDefault="00B101FB" w:rsidP="00815F7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72C4EA5" w14:textId="6880D46B" w:rsidR="002B1F6F" w:rsidRPr="00815F74" w:rsidRDefault="00B101FB" w:rsidP="00815F7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815F74">
        <w:rPr>
          <w:rFonts w:ascii="Arial" w:hAnsi="Arial" w:cs="Arial"/>
          <w:sz w:val="28"/>
          <w:szCs w:val="28"/>
        </w:rPr>
        <w:t>1</w:t>
      </w:r>
      <w:r w:rsidR="000B2B28">
        <w:rPr>
          <w:rFonts w:ascii="Arial" w:hAnsi="Arial" w:cs="Arial"/>
          <w:sz w:val="28"/>
          <w:szCs w:val="28"/>
        </w:rPr>
        <w:t>1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0B2B28">
        <w:rPr>
          <w:rFonts w:ascii="Arial" w:hAnsi="Arial" w:cs="Arial"/>
          <w:sz w:val="28"/>
          <w:szCs w:val="28"/>
        </w:rPr>
        <w:t>junho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815F74">
        <w:rPr>
          <w:rFonts w:ascii="Arial" w:hAnsi="Arial" w:cs="Arial"/>
          <w:bCs/>
          <w:sz w:val="28"/>
          <w:szCs w:val="28"/>
        </w:rPr>
        <w:t>a alteração do</w:t>
      </w:r>
      <w:r w:rsidR="00815F74" w:rsidRPr="00815F74">
        <w:rPr>
          <w:rFonts w:ascii="Arial" w:hAnsi="Arial" w:cs="Arial"/>
          <w:bCs/>
          <w:sz w:val="28"/>
          <w:szCs w:val="28"/>
        </w:rPr>
        <w:t xml:space="preserve"> Art. 20 da Lei nº 2.150 de 30/12/2013 que estabelece o Plano de Carreira dos Servidores do Município de Terra de Areia</w:t>
      </w:r>
      <w:r w:rsidR="000B2B28">
        <w:rPr>
          <w:rFonts w:ascii="Arial" w:hAnsi="Arial" w:cs="Arial"/>
          <w:bCs/>
          <w:sz w:val="28"/>
          <w:szCs w:val="28"/>
        </w:rPr>
        <w:t xml:space="preserve"> com intuito de </w:t>
      </w:r>
      <w:r w:rsidR="000B2B28" w:rsidRPr="000B2B28">
        <w:rPr>
          <w:rFonts w:ascii="Arial" w:hAnsi="Arial" w:cs="Arial"/>
          <w:bCs/>
          <w:sz w:val="28"/>
          <w:szCs w:val="28"/>
        </w:rPr>
        <w:t>aumenta</w:t>
      </w:r>
      <w:r w:rsidR="000B2B28">
        <w:rPr>
          <w:rFonts w:ascii="Arial" w:hAnsi="Arial" w:cs="Arial"/>
          <w:bCs/>
          <w:sz w:val="28"/>
          <w:szCs w:val="28"/>
        </w:rPr>
        <w:t>r</w:t>
      </w:r>
      <w:r w:rsidR="000B2B28" w:rsidRPr="000B2B28">
        <w:rPr>
          <w:rFonts w:ascii="Arial" w:hAnsi="Arial" w:cs="Arial"/>
          <w:bCs/>
          <w:sz w:val="28"/>
          <w:szCs w:val="28"/>
        </w:rPr>
        <w:t xml:space="preserve"> 03 (três) vagas do cargo de Assessor de Gestão Municipal I (CC-3/FG-3), e extingui</w:t>
      </w:r>
      <w:r w:rsidR="000B2B28">
        <w:rPr>
          <w:rFonts w:ascii="Arial" w:hAnsi="Arial" w:cs="Arial"/>
          <w:bCs/>
          <w:sz w:val="28"/>
          <w:szCs w:val="28"/>
        </w:rPr>
        <w:t>r</w:t>
      </w:r>
      <w:r w:rsidR="000B2B28" w:rsidRPr="000B2B28">
        <w:rPr>
          <w:rFonts w:ascii="Arial" w:hAnsi="Arial" w:cs="Arial"/>
          <w:bCs/>
          <w:sz w:val="28"/>
          <w:szCs w:val="28"/>
        </w:rPr>
        <w:t xml:space="preserve"> 4 (quatro) </w:t>
      </w:r>
      <w:r w:rsidR="000B2B28" w:rsidRPr="000B2B28">
        <w:rPr>
          <w:rFonts w:ascii="Arial" w:hAnsi="Arial" w:cs="Arial"/>
          <w:bCs/>
          <w:sz w:val="28"/>
          <w:szCs w:val="28"/>
        </w:rPr>
        <w:lastRenderedPageBreak/>
        <w:t>vagas de chefe de turma (FG-1) e 02 (duas) vagas de Dirigente de Núcleo (CC-2/FG-2)</w:t>
      </w:r>
      <w:r w:rsidR="004C232D">
        <w:rPr>
          <w:rFonts w:ascii="Arial" w:hAnsi="Arial" w:cs="Arial"/>
          <w:bCs/>
          <w:sz w:val="28"/>
          <w:szCs w:val="28"/>
        </w:rPr>
        <w:t>”</w:t>
      </w:r>
      <w:r w:rsidR="004C232D" w:rsidRPr="004C232D">
        <w:rPr>
          <w:rFonts w:ascii="Arial" w:hAnsi="Arial" w:cs="Arial"/>
          <w:bCs/>
          <w:sz w:val="28"/>
          <w:szCs w:val="28"/>
        </w:rPr>
        <w:t>.</w:t>
      </w:r>
    </w:p>
    <w:p w14:paraId="15ED8DFF" w14:textId="77777777" w:rsidR="000B2B28" w:rsidRDefault="000B2B28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0E342AA" w14:textId="77777777" w:rsidR="00784364" w:rsidRDefault="00784364" w:rsidP="0078436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098159D0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25F432D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5BA0DB2E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50558A4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podendo </w:t>
      </w:r>
      <w:proofErr w:type="gramStart"/>
      <w:r>
        <w:rPr>
          <w:rFonts w:ascii="Arial" w:hAnsi="Arial" w:cs="Arial"/>
          <w:sz w:val="28"/>
          <w:szCs w:val="28"/>
        </w:rPr>
        <w:t>o mesmo</w:t>
      </w:r>
      <w:proofErr w:type="gramEnd"/>
      <w:r>
        <w:rPr>
          <w:rFonts w:ascii="Arial" w:hAnsi="Arial" w:cs="Arial"/>
          <w:sz w:val="28"/>
          <w:szCs w:val="28"/>
        </w:rPr>
        <w:t xml:space="preserve">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792658C0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F27C166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</w:t>
      </w:r>
      <w:r w:rsidRPr="00EB4169">
        <w:rPr>
          <w:rFonts w:ascii="Arial" w:hAnsi="Arial" w:cs="Arial"/>
          <w:sz w:val="28"/>
          <w:szCs w:val="28"/>
        </w:rPr>
        <w:lastRenderedPageBreak/>
        <w:t>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43334570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0FBBC4C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74736495" w14:textId="77777777" w:rsidR="00784364" w:rsidRDefault="00784364" w:rsidP="0078436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9E69215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6D7EDD1C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36F55ED4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7E43B4F7" w14:textId="77777777" w:rsidR="00784364" w:rsidRDefault="00784364" w:rsidP="00784364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68272A7" w14:textId="77777777" w:rsidR="00784364" w:rsidRDefault="00784364" w:rsidP="00784364">
      <w:pPr>
        <w:rPr>
          <w:rFonts w:ascii="Arial" w:hAnsi="Arial" w:cs="Arial"/>
          <w:b/>
          <w:bCs/>
          <w:sz w:val="32"/>
          <w:szCs w:val="32"/>
        </w:rPr>
      </w:pPr>
    </w:p>
    <w:p w14:paraId="55751B27" w14:textId="77777777" w:rsidR="00784364" w:rsidRDefault="00784364" w:rsidP="00784364">
      <w:pPr>
        <w:rPr>
          <w:rFonts w:ascii="Arial" w:hAnsi="Arial" w:cs="Arial"/>
          <w:b/>
          <w:bCs/>
          <w:sz w:val="32"/>
          <w:szCs w:val="32"/>
        </w:rPr>
      </w:pPr>
    </w:p>
    <w:p w14:paraId="79E2B31D" w14:textId="77777777" w:rsidR="00784364" w:rsidRDefault="00784364" w:rsidP="00784364">
      <w:pPr>
        <w:rPr>
          <w:rFonts w:ascii="Arial" w:hAnsi="Arial" w:cs="Arial"/>
          <w:b/>
          <w:bCs/>
          <w:sz w:val="32"/>
          <w:szCs w:val="32"/>
        </w:rPr>
      </w:pPr>
    </w:p>
    <w:p w14:paraId="08FE58EC" w14:textId="77777777" w:rsidR="00784364" w:rsidRDefault="00784364" w:rsidP="0078436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20A6131A" w14:textId="77777777" w:rsidR="00784364" w:rsidRDefault="00784364" w:rsidP="0078436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E379D38" w14:textId="77777777" w:rsidR="00784364" w:rsidRDefault="00784364" w:rsidP="00784364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6973FD7" w14:textId="77777777" w:rsidR="00784364" w:rsidRDefault="00784364" w:rsidP="0078436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0378F46D" w14:textId="77777777" w:rsidR="00784364" w:rsidRDefault="00784364" w:rsidP="0078436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2459A7E" w14:textId="77777777" w:rsidR="00784364" w:rsidRDefault="00784364" w:rsidP="0078436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344A3A5" w14:textId="6F2CBE14" w:rsidR="00784364" w:rsidRDefault="00784364" w:rsidP="00784364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Comissões, 23 de junho de 2025.</w:t>
      </w:r>
    </w:p>
    <w:p w14:paraId="397BC2B0" w14:textId="77777777" w:rsidR="00784364" w:rsidRDefault="00784364" w:rsidP="00A10971">
      <w:pPr>
        <w:jc w:val="both"/>
        <w:rPr>
          <w:rFonts w:ascii="Arial" w:hAnsi="Arial" w:cs="Arial"/>
          <w:sz w:val="28"/>
          <w:szCs w:val="28"/>
        </w:rPr>
      </w:pPr>
    </w:p>
    <w:p w14:paraId="5BE89CB2" w14:textId="77777777" w:rsidR="00784364" w:rsidRDefault="00784364" w:rsidP="0078436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05D052CD" w14:textId="77777777" w:rsidR="00784364" w:rsidRDefault="00784364" w:rsidP="00784364">
      <w:pPr>
        <w:jc w:val="center"/>
        <w:rPr>
          <w:rFonts w:ascii="Arial" w:hAnsi="Arial" w:cs="Arial"/>
          <w:sz w:val="28"/>
          <w:szCs w:val="28"/>
        </w:rPr>
      </w:pPr>
    </w:p>
    <w:p w14:paraId="240538CC" w14:textId="77777777" w:rsidR="00784364" w:rsidRDefault="00784364" w:rsidP="00784364">
      <w:pPr>
        <w:jc w:val="center"/>
        <w:rPr>
          <w:rFonts w:ascii="Arial" w:hAnsi="Arial" w:cs="Arial"/>
          <w:sz w:val="28"/>
          <w:szCs w:val="28"/>
        </w:rPr>
      </w:pPr>
    </w:p>
    <w:p w14:paraId="7760B808" w14:textId="77777777" w:rsidR="00784364" w:rsidRDefault="00784364" w:rsidP="0078436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750A0920" w14:textId="77777777" w:rsidR="00784364" w:rsidRDefault="00784364" w:rsidP="00A10971">
      <w:pPr>
        <w:jc w:val="both"/>
        <w:rPr>
          <w:rFonts w:ascii="Arial" w:hAnsi="Arial" w:cs="Arial"/>
          <w:sz w:val="28"/>
          <w:szCs w:val="28"/>
        </w:rPr>
      </w:pPr>
    </w:p>
    <w:p w14:paraId="51ED920B" w14:textId="77777777" w:rsidR="00A10971" w:rsidRDefault="00A10971" w:rsidP="00A1097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2208A137" w14:textId="77777777" w:rsidR="00A10971" w:rsidRDefault="00A10971" w:rsidP="00A10971">
      <w:pPr>
        <w:jc w:val="both"/>
        <w:rPr>
          <w:rFonts w:ascii="Arial" w:hAnsi="Arial" w:cs="Arial"/>
          <w:sz w:val="28"/>
          <w:szCs w:val="28"/>
        </w:rPr>
      </w:pPr>
    </w:p>
    <w:p w14:paraId="401D8011" w14:textId="0A8BD29C" w:rsidR="00A10971" w:rsidRDefault="00A10971" w:rsidP="00A109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</w:p>
    <w:p w14:paraId="46C6D1C9" w14:textId="77777777" w:rsidR="00A10971" w:rsidRDefault="00A10971" w:rsidP="00A10971">
      <w:pPr>
        <w:jc w:val="both"/>
        <w:rPr>
          <w:rFonts w:ascii="Arial" w:hAnsi="Arial" w:cs="Arial"/>
          <w:sz w:val="28"/>
          <w:szCs w:val="28"/>
        </w:rPr>
      </w:pPr>
    </w:p>
    <w:p w14:paraId="546ADC0B" w14:textId="77777777" w:rsidR="00A10971" w:rsidRDefault="00A10971" w:rsidP="00A109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Contra:</w:t>
      </w:r>
    </w:p>
    <w:p w14:paraId="22886B8A" w14:textId="77777777" w:rsidR="00A10971" w:rsidRDefault="00A10971" w:rsidP="00A10971">
      <w:pPr>
        <w:jc w:val="both"/>
        <w:rPr>
          <w:rFonts w:ascii="Arial" w:hAnsi="Arial" w:cs="Arial"/>
          <w:sz w:val="28"/>
          <w:szCs w:val="28"/>
        </w:rPr>
      </w:pPr>
    </w:p>
    <w:p w14:paraId="41C47D21" w14:textId="7A1314AD" w:rsidR="00C02D3D" w:rsidRPr="006556E4" w:rsidRDefault="00A10971" w:rsidP="00A109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  <w:r w:rsidR="00DB6EFB">
        <w:rPr>
          <w:rFonts w:ascii="Arial" w:hAnsi="Arial" w:cs="Arial"/>
          <w:sz w:val="28"/>
          <w:szCs w:val="28"/>
        </w:rPr>
        <w:t xml:space="preserve">                 </w:t>
      </w:r>
      <w:proofErr w:type="spellStart"/>
      <w:r w:rsidR="00DB6EFB">
        <w:rPr>
          <w:rFonts w:ascii="Arial" w:hAnsi="Arial" w:cs="Arial"/>
          <w:sz w:val="28"/>
          <w:szCs w:val="28"/>
        </w:rPr>
        <w:t>Vereador</w:t>
      </w:r>
      <w:proofErr w:type="spellEnd"/>
    </w:p>
    <w:sectPr w:rsidR="00C02D3D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080A5" w14:textId="77777777" w:rsidR="001A5509" w:rsidRDefault="001A5509" w:rsidP="002A69D2">
      <w:pPr>
        <w:spacing w:after="0" w:line="240" w:lineRule="auto"/>
      </w:pPr>
      <w:r>
        <w:separator/>
      </w:r>
    </w:p>
  </w:endnote>
  <w:endnote w:type="continuationSeparator" w:id="0">
    <w:p w14:paraId="757A2B86" w14:textId="77777777" w:rsidR="001A5509" w:rsidRDefault="001A5509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2E9CD" w14:textId="77777777" w:rsidR="001A5509" w:rsidRDefault="001A5509" w:rsidP="002A69D2">
      <w:pPr>
        <w:spacing w:after="0" w:line="240" w:lineRule="auto"/>
      </w:pPr>
      <w:r>
        <w:separator/>
      </w:r>
    </w:p>
  </w:footnote>
  <w:footnote w:type="continuationSeparator" w:id="0">
    <w:p w14:paraId="4DC9D0DD" w14:textId="77777777" w:rsidR="001A5509" w:rsidRDefault="001A5509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496A3E47" w14:textId="77777777" w:rsidR="00E0696E" w:rsidRPr="002A69D2" w:rsidRDefault="00E0696E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7896"/>
    <w:rsid w:val="0002517D"/>
    <w:rsid w:val="00026A4F"/>
    <w:rsid w:val="00066726"/>
    <w:rsid w:val="00070D8A"/>
    <w:rsid w:val="000B0D42"/>
    <w:rsid w:val="000B2B28"/>
    <w:rsid w:val="000E281B"/>
    <w:rsid w:val="000F2C56"/>
    <w:rsid w:val="000F57A0"/>
    <w:rsid w:val="001511FF"/>
    <w:rsid w:val="00153AEF"/>
    <w:rsid w:val="001A5509"/>
    <w:rsid w:val="001B2281"/>
    <w:rsid w:val="001C416D"/>
    <w:rsid w:val="001E3443"/>
    <w:rsid w:val="0020527C"/>
    <w:rsid w:val="00280D3B"/>
    <w:rsid w:val="002A69D2"/>
    <w:rsid w:val="002B1F6F"/>
    <w:rsid w:val="002C086E"/>
    <w:rsid w:val="00303DFF"/>
    <w:rsid w:val="00322C50"/>
    <w:rsid w:val="00342169"/>
    <w:rsid w:val="003820EA"/>
    <w:rsid w:val="003A6241"/>
    <w:rsid w:val="003B706D"/>
    <w:rsid w:val="003D4357"/>
    <w:rsid w:val="003E5BEB"/>
    <w:rsid w:val="00420029"/>
    <w:rsid w:val="004C232D"/>
    <w:rsid w:val="004F0EAA"/>
    <w:rsid w:val="005603B7"/>
    <w:rsid w:val="00581A66"/>
    <w:rsid w:val="005B0A84"/>
    <w:rsid w:val="005B43E4"/>
    <w:rsid w:val="006556E4"/>
    <w:rsid w:val="00677F6B"/>
    <w:rsid w:val="0068783E"/>
    <w:rsid w:val="00691782"/>
    <w:rsid w:val="006F4689"/>
    <w:rsid w:val="007612AB"/>
    <w:rsid w:val="00784364"/>
    <w:rsid w:val="00797F28"/>
    <w:rsid w:val="00815F74"/>
    <w:rsid w:val="008212F8"/>
    <w:rsid w:val="008229EB"/>
    <w:rsid w:val="008240A2"/>
    <w:rsid w:val="00843341"/>
    <w:rsid w:val="0085424D"/>
    <w:rsid w:val="008845F9"/>
    <w:rsid w:val="008F5D66"/>
    <w:rsid w:val="008F7170"/>
    <w:rsid w:val="009152F3"/>
    <w:rsid w:val="00957787"/>
    <w:rsid w:val="00981741"/>
    <w:rsid w:val="009859AA"/>
    <w:rsid w:val="009C0075"/>
    <w:rsid w:val="009E780D"/>
    <w:rsid w:val="00A0427A"/>
    <w:rsid w:val="00A10971"/>
    <w:rsid w:val="00A70527"/>
    <w:rsid w:val="00AF67FA"/>
    <w:rsid w:val="00B101FB"/>
    <w:rsid w:val="00B157FF"/>
    <w:rsid w:val="00B24BDE"/>
    <w:rsid w:val="00B75306"/>
    <w:rsid w:val="00BB3E7C"/>
    <w:rsid w:val="00BF3BBE"/>
    <w:rsid w:val="00C02D3D"/>
    <w:rsid w:val="00C30623"/>
    <w:rsid w:val="00C365BD"/>
    <w:rsid w:val="00C53A97"/>
    <w:rsid w:val="00CC3D2D"/>
    <w:rsid w:val="00CE08A5"/>
    <w:rsid w:val="00CF394F"/>
    <w:rsid w:val="00D16F8D"/>
    <w:rsid w:val="00D50F7D"/>
    <w:rsid w:val="00D64112"/>
    <w:rsid w:val="00D650E9"/>
    <w:rsid w:val="00D75421"/>
    <w:rsid w:val="00D82E5E"/>
    <w:rsid w:val="00D87A90"/>
    <w:rsid w:val="00DB6EFB"/>
    <w:rsid w:val="00E0696E"/>
    <w:rsid w:val="00E108F4"/>
    <w:rsid w:val="00E36215"/>
    <w:rsid w:val="00F301AA"/>
    <w:rsid w:val="00F30441"/>
    <w:rsid w:val="00F63300"/>
    <w:rsid w:val="00F73CC4"/>
    <w:rsid w:val="00FA7DB7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4</cp:revision>
  <dcterms:created xsi:type="dcterms:W3CDTF">2025-06-23T16:40:00Z</dcterms:created>
  <dcterms:modified xsi:type="dcterms:W3CDTF">2025-06-23T16:58:00Z</dcterms:modified>
</cp:coreProperties>
</file>